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43E" w14:textId="5710E5FB" w:rsidR="00262BDF" w:rsidRDefault="001A0FF8" w:rsidP="00262BDF">
      <w:pPr>
        <w:pStyle w:val="BodyA"/>
        <w:spacing w:line="360" w:lineRule="auto"/>
        <w:rPr>
          <w:rFonts w:ascii="Arial" w:hAnsi="Arial" w:cs="Arial"/>
          <w:b/>
          <w:bCs/>
          <w:sz w:val="28"/>
          <w:szCs w:val="28"/>
        </w:rPr>
      </w:pPr>
      <w:r w:rsidRPr="00675637">
        <w:rPr>
          <w:rFonts w:ascii="Arial" w:hAnsi="Arial" w:cs="Arial"/>
          <w:b/>
          <w:bCs/>
          <w:sz w:val="28"/>
          <w:szCs w:val="28"/>
        </w:rPr>
        <w:t xml:space="preserve"> </w:t>
      </w:r>
      <w:r w:rsidRPr="00675637">
        <w:rPr>
          <w:rFonts w:ascii="Arial" w:hAnsi="Arial" w:cs="Arial"/>
          <w:b/>
          <w:bCs/>
          <w:sz w:val="28"/>
          <w:szCs w:val="28"/>
        </w:rPr>
        <w:tab/>
      </w:r>
    </w:p>
    <w:p w14:paraId="7FBB2417" w14:textId="1BF24B6D" w:rsidR="006D5946" w:rsidRPr="005A3266" w:rsidRDefault="00262BDF" w:rsidP="005A3266">
      <w:pPr>
        <w:pStyle w:val="BodyA"/>
        <w:spacing w:line="360" w:lineRule="auto"/>
        <w:jc w:val="center"/>
        <w:rPr>
          <w:rFonts w:ascii="Arial" w:eastAsia="Arial" w:hAnsi="Arial" w:cs="Arial"/>
          <w:b/>
          <w:bCs/>
          <w:sz w:val="28"/>
          <w:szCs w:val="28"/>
          <w:u w:val="single"/>
        </w:rPr>
      </w:pPr>
      <w:r>
        <w:rPr>
          <w:rFonts w:ascii="Arial" w:hAnsi="Arial" w:cs="Arial"/>
          <w:b/>
          <w:bCs/>
          <w:color w:val="FF0099"/>
          <w:sz w:val="32"/>
          <w:szCs w:val="28"/>
          <w:shd w:val="clear" w:color="auto" w:fill="FFFFFF"/>
        </w:rPr>
        <w:t>CovidSurg-3</w:t>
      </w:r>
    </w:p>
    <w:p w14:paraId="2FF5746C" w14:textId="6C49D944" w:rsidR="006D5946" w:rsidRPr="00675637" w:rsidRDefault="006D5946" w:rsidP="00675637">
      <w:pPr>
        <w:pStyle w:val="BodyA"/>
        <w:spacing w:line="360" w:lineRule="auto"/>
        <w:jc w:val="center"/>
        <w:rPr>
          <w:rFonts w:ascii="Arial" w:hAnsi="Arial" w:cs="Arial"/>
          <w:b/>
          <w:bCs/>
          <w:color w:val="FF0099"/>
          <w:sz w:val="28"/>
          <w:szCs w:val="28"/>
          <w:lang w:val="en-US"/>
        </w:rPr>
      </w:pPr>
      <w:r w:rsidRPr="00675637">
        <w:rPr>
          <w:rFonts w:ascii="Arial" w:hAnsi="Arial" w:cs="Arial"/>
          <w:b/>
          <w:bCs/>
          <w:color w:val="FF0099"/>
          <w:sz w:val="28"/>
          <w:szCs w:val="28"/>
          <w:lang w:val="en-US"/>
        </w:rPr>
        <w:t>Patient Information Sheet</w:t>
      </w:r>
      <w:r w:rsidR="00C35C47" w:rsidRPr="00675637">
        <w:rPr>
          <w:rFonts w:ascii="Arial" w:hAnsi="Arial" w:cs="Arial"/>
          <w:b/>
          <w:bCs/>
          <w:color w:val="FF0099"/>
          <w:sz w:val="28"/>
          <w:szCs w:val="28"/>
          <w:lang w:val="en-US"/>
        </w:rPr>
        <w:t xml:space="preserve"> for Parents / Guardians</w:t>
      </w:r>
    </w:p>
    <w:p w14:paraId="16B900FB" w14:textId="76C7AF38" w:rsidR="006D5946" w:rsidRPr="00675637" w:rsidRDefault="006D5946" w:rsidP="00675637">
      <w:pPr>
        <w:spacing w:line="360" w:lineRule="auto"/>
        <w:jc w:val="center"/>
        <w:rPr>
          <w:rFonts w:ascii="Arial" w:hAnsi="Arial" w:cs="Arial"/>
          <w:bCs/>
          <w:i/>
          <w:color w:val="14171A"/>
          <w:sz w:val="28"/>
          <w:szCs w:val="28"/>
          <w:shd w:val="clear" w:color="auto" w:fill="FFFFFF"/>
        </w:rPr>
      </w:pPr>
      <w:r w:rsidRPr="00675637">
        <w:rPr>
          <w:rFonts w:ascii="Arial" w:hAnsi="Arial" w:cs="Arial"/>
          <w:bCs/>
          <w:i/>
          <w:color w:val="14171A"/>
          <w:sz w:val="28"/>
          <w:szCs w:val="28"/>
          <w:shd w:val="clear" w:color="auto" w:fill="FFFFFF"/>
        </w:rPr>
        <w:t xml:space="preserve">A collaborative global study tracking the outcomes of surgical </w:t>
      </w:r>
      <w:r w:rsidR="00CF0AC4" w:rsidRPr="00675637">
        <w:rPr>
          <w:rFonts w:ascii="Arial" w:hAnsi="Arial" w:cs="Arial"/>
          <w:bCs/>
          <w:i/>
          <w:color w:val="14171A"/>
          <w:sz w:val="28"/>
          <w:szCs w:val="28"/>
          <w:shd w:val="clear" w:color="auto" w:fill="FFFFFF"/>
        </w:rPr>
        <w:t>patients</w:t>
      </w:r>
    </w:p>
    <w:p w14:paraId="58F7145E" w14:textId="77777777" w:rsidR="007B225A" w:rsidRPr="00675637" w:rsidRDefault="007B225A" w:rsidP="00675637">
      <w:pPr>
        <w:pStyle w:val="Normal1"/>
        <w:spacing w:line="360" w:lineRule="auto"/>
        <w:rPr>
          <w:rFonts w:ascii="Arial" w:eastAsia="Arial" w:hAnsi="Arial" w:cs="Arial"/>
          <w:b/>
          <w:bCs/>
        </w:rPr>
      </w:pPr>
    </w:p>
    <w:p w14:paraId="19D53138" w14:textId="77777777" w:rsidR="007B225A" w:rsidRPr="00F522DF" w:rsidRDefault="007B225A" w:rsidP="00675637">
      <w:pPr>
        <w:pStyle w:val="Normal1"/>
        <w:spacing w:line="360" w:lineRule="auto"/>
        <w:jc w:val="both"/>
        <w:rPr>
          <w:rFonts w:ascii="Arial" w:eastAsia="Arial" w:hAnsi="Arial" w:cs="Arial"/>
        </w:rPr>
      </w:pPr>
    </w:p>
    <w:p w14:paraId="22CDE75F" w14:textId="77777777" w:rsidR="007B225A" w:rsidRPr="00F522DF" w:rsidRDefault="001A0FF8" w:rsidP="00675637">
      <w:pPr>
        <w:pStyle w:val="Normal1"/>
        <w:spacing w:line="360" w:lineRule="auto"/>
        <w:jc w:val="both"/>
        <w:rPr>
          <w:rFonts w:ascii="Arial" w:eastAsia="Arial" w:hAnsi="Arial" w:cs="Arial"/>
          <w:b/>
          <w:bCs/>
        </w:rPr>
      </w:pPr>
      <w:r w:rsidRPr="00F522DF">
        <w:rPr>
          <w:rFonts w:ascii="Arial" w:hAnsi="Arial" w:cs="Arial"/>
          <w:b/>
          <w:bCs/>
        </w:rPr>
        <w:t>Background</w:t>
      </w:r>
    </w:p>
    <w:p w14:paraId="5B08CBE7" w14:textId="0309F12F" w:rsidR="00CF0AC4" w:rsidRPr="00F522DF" w:rsidRDefault="00CF0AC4" w:rsidP="00675637">
      <w:pPr>
        <w:pStyle w:val="BodyA"/>
        <w:spacing w:line="360" w:lineRule="auto"/>
        <w:jc w:val="both"/>
        <w:rPr>
          <w:rFonts w:ascii="Arial" w:hAnsi="Arial" w:cs="Arial"/>
          <w:sz w:val="22"/>
          <w:szCs w:val="22"/>
          <w:lang w:val="en-US"/>
        </w:rPr>
      </w:pPr>
      <w:r w:rsidRPr="00F522DF">
        <w:rPr>
          <w:rFonts w:ascii="Arial" w:hAnsi="Arial" w:cs="Arial"/>
          <w:sz w:val="22"/>
          <w:szCs w:val="22"/>
          <w:lang w:val="en-US"/>
        </w:rPr>
        <w:t>Coronavirus disease (</w:t>
      </w:r>
      <w:r w:rsidR="00C16574" w:rsidRPr="00F522DF">
        <w:rPr>
          <w:rFonts w:ascii="Arial" w:hAnsi="Arial" w:cs="Arial"/>
          <w:sz w:val="22"/>
          <w:szCs w:val="22"/>
          <w:lang w:val="en-US"/>
        </w:rPr>
        <w:t>COVID-19</w:t>
      </w:r>
      <w:r w:rsidRPr="00F522DF">
        <w:rPr>
          <w:rFonts w:ascii="Arial" w:hAnsi="Arial" w:cs="Arial"/>
          <w:sz w:val="22"/>
          <w:szCs w:val="22"/>
          <w:lang w:val="en-US"/>
        </w:rPr>
        <w:t>)</w:t>
      </w:r>
      <w:r w:rsidR="00C16574" w:rsidRPr="00F522DF">
        <w:rPr>
          <w:rFonts w:ascii="Arial" w:hAnsi="Arial" w:cs="Arial"/>
          <w:sz w:val="22"/>
          <w:szCs w:val="22"/>
          <w:lang w:val="en-US"/>
        </w:rPr>
        <w:t xml:space="preserve"> </w:t>
      </w:r>
      <w:r w:rsidRPr="00F522DF">
        <w:rPr>
          <w:rFonts w:ascii="Arial" w:hAnsi="Arial" w:cs="Arial"/>
          <w:sz w:val="22"/>
          <w:szCs w:val="22"/>
          <w:lang w:val="en-US"/>
        </w:rPr>
        <w:t xml:space="preserve">is caused by </w:t>
      </w:r>
      <w:r w:rsidR="00262BDF" w:rsidRPr="00F522DF">
        <w:rPr>
          <w:rFonts w:ascii="Arial" w:hAnsi="Arial" w:cs="Arial"/>
          <w:sz w:val="22"/>
          <w:szCs w:val="22"/>
          <w:lang w:val="en-US"/>
        </w:rPr>
        <w:t>the SARS-CoV-2</w:t>
      </w:r>
      <w:r w:rsidRPr="00F522DF">
        <w:rPr>
          <w:rFonts w:ascii="Arial" w:hAnsi="Arial" w:cs="Arial"/>
          <w:sz w:val="22"/>
          <w:szCs w:val="22"/>
          <w:lang w:val="en-US"/>
        </w:rPr>
        <w:t xml:space="preserve"> </w:t>
      </w:r>
      <w:r w:rsidR="001A0FF8" w:rsidRPr="00F522DF">
        <w:rPr>
          <w:rFonts w:ascii="Arial" w:hAnsi="Arial" w:cs="Arial"/>
          <w:sz w:val="22"/>
          <w:szCs w:val="22"/>
          <w:lang w:val="en-US"/>
        </w:rPr>
        <w:t>virus</w:t>
      </w:r>
      <w:r w:rsidRPr="00F522DF">
        <w:rPr>
          <w:rFonts w:ascii="Arial" w:hAnsi="Arial" w:cs="Arial"/>
          <w:sz w:val="22"/>
          <w:szCs w:val="22"/>
          <w:lang w:val="en-US"/>
        </w:rPr>
        <w:t xml:space="preserve">. </w:t>
      </w:r>
      <w:r w:rsidR="00262BDF" w:rsidRPr="00F522DF">
        <w:rPr>
          <w:rFonts w:ascii="Arial" w:hAnsi="Arial" w:cs="Arial"/>
          <w:sz w:val="22"/>
          <w:szCs w:val="22"/>
          <w:lang w:val="en-US"/>
        </w:rPr>
        <w:t xml:space="preserve">Previous studies found that </w:t>
      </w:r>
      <w:r w:rsidR="00262BDF" w:rsidRPr="00F522DF">
        <w:rPr>
          <w:rFonts w:ascii="Arial" w:hAnsi="Arial" w:cs="Arial"/>
          <w:sz w:val="22"/>
          <w:szCs w:val="22"/>
        </w:rPr>
        <w:t>patients who have COVID-19 around the time of surgery may be more likely to develop chest complications and have poor outcomes after surgery</w:t>
      </w:r>
      <w:r w:rsidR="00262BDF" w:rsidRPr="00F522DF">
        <w:rPr>
          <w:rFonts w:ascii="Arial" w:hAnsi="Arial" w:cs="Arial"/>
          <w:sz w:val="22"/>
          <w:szCs w:val="22"/>
          <w:lang w:val="en-US"/>
        </w:rPr>
        <w:t>. To reduce these risks, hospital</w:t>
      </w:r>
      <w:r w:rsidR="00117FE3">
        <w:rPr>
          <w:rFonts w:ascii="Arial" w:hAnsi="Arial" w:cs="Arial"/>
          <w:sz w:val="22"/>
          <w:szCs w:val="22"/>
          <w:lang w:val="en-US"/>
        </w:rPr>
        <w:t>s</w:t>
      </w:r>
      <w:r w:rsidR="00262BDF" w:rsidRPr="00F522DF">
        <w:rPr>
          <w:rFonts w:ascii="Arial" w:hAnsi="Arial" w:cs="Arial"/>
          <w:sz w:val="22"/>
          <w:szCs w:val="22"/>
          <w:lang w:val="en-US"/>
        </w:rPr>
        <w:t xml:space="preserve"> put in place strategies to ensure patient safety (e.g. preoperative testing, COVID-free surgical pathways, SARS-CoV-2 vaccination). </w:t>
      </w:r>
    </w:p>
    <w:p w14:paraId="402F6A99" w14:textId="1267050C" w:rsidR="007B225A" w:rsidRPr="00F522DF" w:rsidRDefault="0009107F" w:rsidP="00675637">
      <w:pPr>
        <w:pStyle w:val="Normal1"/>
        <w:tabs>
          <w:tab w:val="left" w:pos="3270"/>
        </w:tabs>
        <w:spacing w:line="360" w:lineRule="auto"/>
        <w:jc w:val="both"/>
        <w:rPr>
          <w:rFonts w:ascii="Arial" w:eastAsia="Arial" w:hAnsi="Arial" w:cs="Arial"/>
          <w:b/>
          <w:bCs/>
        </w:rPr>
      </w:pPr>
      <w:r w:rsidRPr="00F522DF">
        <w:rPr>
          <w:rFonts w:ascii="Arial" w:eastAsia="Arial" w:hAnsi="Arial" w:cs="Arial"/>
          <w:b/>
          <w:bCs/>
        </w:rPr>
        <w:tab/>
      </w:r>
    </w:p>
    <w:p w14:paraId="761936B0" w14:textId="247A8A73" w:rsidR="007B225A" w:rsidRPr="00F522DF" w:rsidRDefault="00CF0AC4" w:rsidP="00675637">
      <w:pPr>
        <w:pStyle w:val="Normal1"/>
        <w:spacing w:line="360" w:lineRule="auto"/>
        <w:jc w:val="both"/>
        <w:rPr>
          <w:rFonts w:ascii="Arial" w:eastAsia="Arial" w:hAnsi="Arial" w:cs="Arial"/>
          <w:b/>
          <w:bCs/>
        </w:rPr>
      </w:pPr>
      <w:r w:rsidRPr="00F522DF">
        <w:rPr>
          <w:rFonts w:ascii="Arial" w:hAnsi="Arial" w:cs="Arial"/>
          <w:b/>
          <w:bCs/>
        </w:rPr>
        <w:t>What is the p</w:t>
      </w:r>
      <w:r w:rsidR="001A0FF8" w:rsidRPr="00F522DF">
        <w:rPr>
          <w:rFonts w:ascii="Arial" w:hAnsi="Arial" w:cs="Arial"/>
          <w:b/>
          <w:bCs/>
        </w:rPr>
        <w:t>urpose of the study?</w:t>
      </w:r>
    </w:p>
    <w:p w14:paraId="39922E89" w14:textId="7E327EDF" w:rsidR="00675637" w:rsidRPr="00F522DF" w:rsidRDefault="00262BDF" w:rsidP="00675637">
      <w:pPr>
        <w:pStyle w:val="Normal1"/>
        <w:spacing w:line="360" w:lineRule="auto"/>
        <w:jc w:val="both"/>
        <w:rPr>
          <w:rFonts w:ascii="Arial" w:eastAsia="Arial" w:hAnsi="Arial" w:cs="Arial"/>
        </w:rPr>
      </w:pPr>
      <w:r w:rsidRPr="00F522DF">
        <w:rPr>
          <w:rFonts w:ascii="Arial" w:hAnsi="Arial" w:cs="Arial"/>
        </w:rPr>
        <w:t xml:space="preserve">The emergence of </w:t>
      </w:r>
      <w:r w:rsidR="00EB3BA5">
        <w:rPr>
          <w:rFonts w:ascii="Arial" w:hAnsi="Arial" w:cs="Arial"/>
        </w:rPr>
        <w:t xml:space="preserve">the </w:t>
      </w:r>
      <w:r w:rsidRPr="00F522DF">
        <w:rPr>
          <w:rFonts w:ascii="Arial" w:hAnsi="Arial" w:cs="Arial"/>
        </w:rPr>
        <w:t>Omicron variant has introduced new uncertainty about the care of surgical patients during the pandemic. There is an urgent need to understand the impact of COVID-19 on patients who undergo surgery in the current situation</w:t>
      </w:r>
      <w:r w:rsidR="00675637" w:rsidRPr="00F522DF">
        <w:rPr>
          <w:rFonts w:ascii="Arial" w:hAnsi="Arial" w:cs="Arial"/>
        </w:rPr>
        <w:t>, so that we can help future patients plan their treatment.</w:t>
      </w:r>
    </w:p>
    <w:p w14:paraId="4185B805" w14:textId="77777777" w:rsidR="007B225A" w:rsidRPr="00F522DF" w:rsidRDefault="007B225A" w:rsidP="00675637">
      <w:pPr>
        <w:pStyle w:val="Normal1"/>
        <w:spacing w:line="360" w:lineRule="auto"/>
        <w:jc w:val="both"/>
        <w:rPr>
          <w:rFonts w:ascii="Arial" w:eastAsia="Arial" w:hAnsi="Arial" w:cs="Arial"/>
        </w:rPr>
      </w:pPr>
    </w:p>
    <w:p w14:paraId="41F161C5" w14:textId="427CD69B" w:rsidR="007B225A" w:rsidRPr="00F522DF" w:rsidRDefault="00CF0AC4" w:rsidP="00675637">
      <w:pPr>
        <w:pStyle w:val="Normal1"/>
        <w:spacing w:line="360" w:lineRule="auto"/>
        <w:jc w:val="both"/>
        <w:rPr>
          <w:rFonts w:ascii="Arial" w:eastAsia="Arial" w:hAnsi="Arial" w:cs="Arial"/>
          <w:b/>
          <w:bCs/>
        </w:rPr>
      </w:pPr>
      <w:r w:rsidRPr="00F522DF">
        <w:rPr>
          <w:rFonts w:ascii="Arial" w:hAnsi="Arial" w:cs="Arial"/>
          <w:b/>
          <w:bCs/>
        </w:rPr>
        <w:t xml:space="preserve">What would </w:t>
      </w:r>
      <w:r w:rsidR="0009107F" w:rsidRPr="00F522DF">
        <w:rPr>
          <w:rFonts w:ascii="Arial" w:hAnsi="Arial" w:cs="Arial"/>
          <w:b/>
          <w:bCs/>
        </w:rPr>
        <w:t xml:space="preserve">your child </w:t>
      </w:r>
      <w:r w:rsidRPr="00F522DF">
        <w:rPr>
          <w:rFonts w:ascii="Arial" w:hAnsi="Arial" w:cs="Arial"/>
          <w:b/>
          <w:bCs/>
        </w:rPr>
        <w:t>taking part i</w:t>
      </w:r>
      <w:r w:rsidR="001A0FF8" w:rsidRPr="00F522DF">
        <w:rPr>
          <w:rFonts w:ascii="Arial" w:hAnsi="Arial" w:cs="Arial"/>
          <w:b/>
          <w:bCs/>
        </w:rPr>
        <w:t>nvolve?</w:t>
      </w:r>
    </w:p>
    <w:p w14:paraId="6440A71E" w14:textId="7E7633FE" w:rsidR="007B225A" w:rsidRPr="00F522DF" w:rsidRDefault="004230AA" w:rsidP="00675637">
      <w:pPr>
        <w:pStyle w:val="Normal1"/>
        <w:spacing w:line="360" w:lineRule="auto"/>
        <w:jc w:val="both"/>
        <w:rPr>
          <w:rFonts w:ascii="Arial" w:hAnsi="Arial" w:cs="Arial"/>
        </w:rPr>
      </w:pPr>
      <w:r w:rsidRPr="00F522DF">
        <w:rPr>
          <w:rFonts w:ascii="Arial" w:hAnsi="Arial" w:cs="Arial"/>
        </w:rPr>
        <w:t>This study will include all patients</w:t>
      </w:r>
      <w:r w:rsidR="00C35C47" w:rsidRPr="00F522DF">
        <w:rPr>
          <w:rFonts w:ascii="Arial" w:hAnsi="Arial" w:cs="Arial"/>
        </w:rPr>
        <w:t xml:space="preserve"> </w:t>
      </w:r>
      <w:r w:rsidR="00262BDF" w:rsidRPr="00F522DF">
        <w:rPr>
          <w:rFonts w:ascii="Arial" w:hAnsi="Arial" w:cs="Arial"/>
        </w:rPr>
        <w:t>of</w:t>
      </w:r>
      <w:r w:rsidR="00C35C47" w:rsidRPr="00F522DF">
        <w:rPr>
          <w:rFonts w:ascii="Arial" w:hAnsi="Arial" w:cs="Arial"/>
        </w:rPr>
        <w:t xml:space="preserve"> all ages</w:t>
      </w:r>
      <w:r w:rsidRPr="00F522DF">
        <w:rPr>
          <w:rFonts w:ascii="Arial" w:hAnsi="Arial" w:cs="Arial"/>
        </w:rPr>
        <w:t xml:space="preserve"> undergoing surgery </w:t>
      </w:r>
      <w:r w:rsidR="00262BDF" w:rsidRPr="00F522DF">
        <w:rPr>
          <w:rFonts w:ascii="Arial" w:hAnsi="Arial" w:cs="Arial"/>
        </w:rPr>
        <w:t>who have tested positive on a SARS-CoV-2 PCR or rapid antigen test in the 7 days before or the 30 days after surgery</w:t>
      </w:r>
      <w:r w:rsidRPr="00F522DF">
        <w:rPr>
          <w:rFonts w:ascii="Arial" w:hAnsi="Arial" w:cs="Arial"/>
        </w:rPr>
        <w:t xml:space="preserve">. </w:t>
      </w:r>
      <w:r w:rsidR="001A0FF8" w:rsidRPr="00F522DF">
        <w:rPr>
          <w:rFonts w:ascii="Arial" w:hAnsi="Arial" w:cs="Arial"/>
        </w:rPr>
        <w:t xml:space="preserve">Participation in this study will simply mean that we monitor the course of your </w:t>
      </w:r>
      <w:r w:rsidR="00C35C47" w:rsidRPr="00F522DF">
        <w:rPr>
          <w:rFonts w:ascii="Arial" w:hAnsi="Arial" w:cs="Arial"/>
        </w:rPr>
        <w:t xml:space="preserve">child’s </w:t>
      </w:r>
      <w:r w:rsidR="001A0FF8" w:rsidRPr="00F522DF">
        <w:rPr>
          <w:rFonts w:ascii="Arial" w:hAnsi="Arial" w:cs="Arial"/>
        </w:rPr>
        <w:t>treatment in hospital and collect some extra data for the purposes of research. Your</w:t>
      </w:r>
      <w:r w:rsidR="00C35C47" w:rsidRPr="00F522DF">
        <w:rPr>
          <w:rFonts w:ascii="Arial" w:hAnsi="Arial" w:cs="Arial"/>
        </w:rPr>
        <w:t xml:space="preserve"> child</w:t>
      </w:r>
      <w:r w:rsidR="0018152C">
        <w:rPr>
          <w:rFonts w:ascii="Arial" w:hAnsi="Arial" w:cs="Arial"/>
        </w:rPr>
        <w:t>'s</w:t>
      </w:r>
      <w:r w:rsidR="001A0FF8" w:rsidRPr="00F522DF">
        <w:rPr>
          <w:rFonts w:ascii="Arial" w:hAnsi="Arial" w:cs="Arial"/>
        </w:rPr>
        <w:t xml:space="preserve"> clinical care will not change whether</w:t>
      </w:r>
      <w:r w:rsidR="00262BDF" w:rsidRPr="00F522DF">
        <w:rPr>
          <w:rFonts w:ascii="Arial" w:hAnsi="Arial" w:cs="Arial"/>
        </w:rPr>
        <w:t xml:space="preserve"> or not</w:t>
      </w:r>
      <w:r w:rsidR="001A0FF8" w:rsidRPr="00F522DF">
        <w:rPr>
          <w:rFonts w:ascii="Arial" w:hAnsi="Arial" w:cs="Arial"/>
        </w:rPr>
        <w:t xml:space="preserve"> you decide </w:t>
      </w:r>
      <w:r w:rsidR="00C35C47" w:rsidRPr="00F522DF">
        <w:rPr>
          <w:rFonts w:ascii="Arial" w:hAnsi="Arial" w:cs="Arial"/>
        </w:rPr>
        <w:t xml:space="preserve">for them </w:t>
      </w:r>
      <w:r w:rsidR="001A0FF8" w:rsidRPr="00F522DF">
        <w:rPr>
          <w:rFonts w:ascii="Arial" w:hAnsi="Arial" w:cs="Arial"/>
        </w:rPr>
        <w:t>to participate in the study. You</w:t>
      </w:r>
      <w:r w:rsidR="00C35C47" w:rsidRPr="00F522DF">
        <w:rPr>
          <w:rFonts w:ascii="Arial" w:hAnsi="Arial" w:cs="Arial"/>
        </w:rPr>
        <w:t>r child</w:t>
      </w:r>
      <w:r w:rsidR="001A0FF8" w:rsidRPr="00F522DF">
        <w:rPr>
          <w:rFonts w:ascii="Arial" w:hAnsi="Arial" w:cs="Arial"/>
        </w:rPr>
        <w:t xml:space="preserve"> will not have to undergo any extra tests or procedures. If you wish </w:t>
      </w:r>
      <w:r w:rsidR="0018152C">
        <w:rPr>
          <w:rFonts w:ascii="Arial" w:hAnsi="Arial" w:cs="Arial"/>
        </w:rPr>
        <w:t xml:space="preserve">for </w:t>
      </w:r>
      <w:r w:rsidR="0009107F" w:rsidRPr="00F522DF">
        <w:rPr>
          <w:rFonts w:ascii="Arial" w:hAnsi="Arial" w:cs="Arial"/>
        </w:rPr>
        <w:t xml:space="preserve">them </w:t>
      </w:r>
      <w:r w:rsidR="001A0FF8" w:rsidRPr="00F522DF">
        <w:rPr>
          <w:rFonts w:ascii="Arial" w:hAnsi="Arial" w:cs="Arial"/>
        </w:rPr>
        <w:t>t</w:t>
      </w:r>
      <w:r w:rsidR="0009107F" w:rsidRPr="00F522DF">
        <w:rPr>
          <w:rFonts w:ascii="Arial" w:hAnsi="Arial" w:cs="Arial"/>
        </w:rPr>
        <w:t>o</w:t>
      </w:r>
      <w:r w:rsidR="001A0FF8" w:rsidRPr="00F522DF">
        <w:rPr>
          <w:rFonts w:ascii="Arial" w:hAnsi="Arial" w:cs="Arial"/>
        </w:rPr>
        <w:t xml:space="preserve"> participate, a member of your healthcare team will ask you to sign a consent form</w:t>
      </w:r>
      <w:r w:rsidR="0009107F" w:rsidRPr="00F522DF">
        <w:rPr>
          <w:rFonts w:ascii="Arial" w:hAnsi="Arial" w:cs="Arial"/>
        </w:rPr>
        <w:t xml:space="preserve"> for them</w:t>
      </w:r>
      <w:r w:rsidR="001A0FF8" w:rsidRPr="00F522DF">
        <w:rPr>
          <w:rFonts w:ascii="Arial" w:hAnsi="Arial" w:cs="Arial"/>
        </w:rPr>
        <w:t xml:space="preserve">. There is nothing else for you to do. </w:t>
      </w:r>
    </w:p>
    <w:p w14:paraId="1F5820F6" w14:textId="77777777" w:rsidR="007B225A" w:rsidRPr="00F522DF" w:rsidRDefault="007B225A" w:rsidP="00675637">
      <w:pPr>
        <w:pStyle w:val="Normal1"/>
        <w:spacing w:line="360" w:lineRule="auto"/>
        <w:jc w:val="both"/>
        <w:rPr>
          <w:rFonts w:ascii="Arial" w:eastAsia="Arial" w:hAnsi="Arial" w:cs="Arial"/>
        </w:rPr>
      </w:pPr>
    </w:p>
    <w:p w14:paraId="12F548E6" w14:textId="49376084" w:rsidR="007B225A" w:rsidRPr="00F522DF" w:rsidRDefault="001A0FF8" w:rsidP="00675637">
      <w:pPr>
        <w:pStyle w:val="Normal1"/>
        <w:spacing w:line="360" w:lineRule="auto"/>
        <w:jc w:val="both"/>
        <w:rPr>
          <w:rFonts w:ascii="Arial" w:hAnsi="Arial" w:cs="Arial"/>
        </w:rPr>
      </w:pPr>
      <w:r w:rsidRPr="00F522DF">
        <w:rPr>
          <w:rFonts w:ascii="Arial" w:hAnsi="Arial" w:cs="Arial"/>
        </w:rPr>
        <w:t xml:space="preserve">Data will be collected from your </w:t>
      </w:r>
      <w:r w:rsidR="0009107F" w:rsidRPr="00F522DF">
        <w:rPr>
          <w:rFonts w:ascii="Arial" w:hAnsi="Arial" w:cs="Arial"/>
        </w:rPr>
        <w:t>child</w:t>
      </w:r>
      <w:r w:rsidR="005775BA" w:rsidRPr="00F522DF">
        <w:rPr>
          <w:rFonts w:ascii="Arial" w:hAnsi="Arial" w:cs="Arial"/>
        </w:rPr>
        <w:t>’s</w:t>
      </w:r>
      <w:r w:rsidR="0009107F" w:rsidRPr="00F522DF">
        <w:rPr>
          <w:rFonts w:ascii="Arial" w:hAnsi="Arial" w:cs="Arial"/>
        </w:rPr>
        <w:t xml:space="preserve"> </w:t>
      </w:r>
      <w:r w:rsidRPr="00F522DF">
        <w:rPr>
          <w:rFonts w:ascii="Arial" w:hAnsi="Arial" w:cs="Arial"/>
        </w:rPr>
        <w:t xml:space="preserve">medical records regarding </w:t>
      </w:r>
      <w:r w:rsidR="0009107F" w:rsidRPr="00F522DF">
        <w:rPr>
          <w:rFonts w:ascii="Arial" w:hAnsi="Arial" w:cs="Arial"/>
        </w:rPr>
        <w:t>their</w:t>
      </w:r>
      <w:r w:rsidRPr="00F522DF">
        <w:rPr>
          <w:rFonts w:ascii="Arial" w:hAnsi="Arial" w:cs="Arial"/>
        </w:rPr>
        <w:t xml:space="preserve"> care. This data will be fully </w:t>
      </w:r>
      <w:proofErr w:type="spellStart"/>
      <w:r w:rsidRPr="00F522DF">
        <w:rPr>
          <w:rFonts w:ascii="Arial" w:hAnsi="Arial" w:cs="Arial"/>
        </w:rPr>
        <w:t>anonymised</w:t>
      </w:r>
      <w:proofErr w:type="spellEnd"/>
      <w:r w:rsidRPr="00F522DF">
        <w:rPr>
          <w:rFonts w:ascii="Arial" w:hAnsi="Arial" w:cs="Arial"/>
        </w:rPr>
        <w:t xml:space="preserve"> so that you</w:t>
      </w:r>
      <w:r w:rsidR="0009107F" w:rsidRPr="00F522DF">
        <w:rPr>
          <w:rFonts w:ascii="Arial" w:hAnsi="Arial" w:cs="Arial"/>
        </w:rPr>
        <w:t>r child</w:t>
      </w:r>
      <w:r w:rsidRPr="00F522DF">
        <w:rPr>
          <w:rFonts w:ascii="Arial" w:hAnsi="Arial" w:cs="Arial"/>
        </w:rPr>
        <w:t xml:space="preserve"> cannot be identified from it.</w:t>
      </w:r>
    </w:p>
    <w:p w14:paraId="742D22F8" w14:textId="77777777" w:rsidR="007F1B3B" w:rsidRPr="00F522DF" w:rsidRDefault="007F1B3B" w:rsidP="00675637">
      <w:pPr>
        <w:pStyle w:val="Normal1"/>
        <w:spacing w:line="360" w:lineRule="auto"/>
        <w:jc w:val="both"/>
        <w:rPr>
          <w:rFonts w:ascii="Arial" w:hAnsi="Arial" w:cs="Arial"/>
        </w:rPr>
      </w:pPr>
    </w:p>
    <w:p w14:paraId="02A37637" w14:textId="53F25930" w:rsidR="007F1B3B" w:rsidRPr="00F522DF" w:rsidRDefault="007F1B3B" w:rsidP="00675637">
      <w:pPr>
        <w:pStyle w:val="Normal1"/>
        <w:spacing w:line="360" w:lineRule="auto"/>
        <w:jc w:val="both"/>
        <w:rPr>
          <w:rFonts w:ascii="Arial" w:eastAsia="Arial" w:hAnsi="Arial" w:cs="Arial"/>
        </w:rPr>
      </w:pPr>
      <w:r w:rsidRPr="00F522DF">
        <w:rPr>
          <w:rFonts w:ascii="Arial" w:hAnsi="Arial" w:cs="Arial"/>
        </w:rPr>
        <w:t>Participation in this study is voluntary and you can withdraw</w:t>
      </w:r>
      <w:r w:rsidR="0009107F" w:rsidRPr="00F522DF">
        <w:rPr>
          <w:rFonts w:ascii="Arial" w:hAnsi="Arial" w:cs="Arial"/>
        </w:rPr>
        <w:t xml:space="preserve"> your child</w:t>
      </w:r>
      <w:r w:rsidRPr="00F522DF">
        <w:rPr>
          <w:rFonts w:ascii="Arial" w:hAnsi="Arial" w:cs="Arial"/>
        </w:rPr>
        <w:t xml:space="preserve"> from the study within 30 days from the date you sign the consent form. You do not need to give a reason for why you wish to withdraw and doing so will not </w:t>
      </w:r>
      <w:r w:rsidR="00673D3F" w:rsidRPr="00F522DF">
        <w:rPr>
          <w:rFonts w:ascii="Arial" w:hAnsi="Arial" w:cs="Arial"/>
        </w:rPr>
        <w:t>impact</w:t>
      </w:r>
      <w:r w:rsidRPr="00F522DF">
        <w:rPr>
          <w:rFonts w:ascii="Arial" w:hAnsi="Arial" w:cs="Arial"/>
        </w:rPr>
        <w:t xml:space="preserve"> your </w:t>
      </w:r>
      <w:r w:rsidR="00673D3F" w:rsidRPr="00F522DF">
        <w:rPr>
          <w:rFonts w:ascii="Arial" w:hAnsi="Arial" w:cs="Arial"/>
        </w:rPr>
        <w:t xml:space="preserve">child's </w:t>
      </w:r>
      <w:r w:rsidRPr="00F522DF">
        <w:rPr>
          <w:rFonts w:ascii="Arial" w:hAnsi="Arial" w:cs="Arial"/>
        </w:rPr>
        <w:t>treatment.</w:t>
      </w:r>
    </w:p>
    <w:p w14:paraId="57D6247D" w14:textId="77777777" w:rsidR="007B225A" w:rsidRPr="00F522DF" w:rsidRDefault="007B225A" w:rsidP="00675637">
      <w:pPr>
        <w:pStyle w:val="Normal1"/>
        <w:spacing w:line="360" w:lineRule="auto"/>
        <w:jc w:val="both"/>
        <w:rPr>
          <w:rFonts w:ascii="Arial" w:eastAsia="Arial" w:hAnsi="Arial" w:cs="Arial"/>
        </w:rPr>
      </w:pPr>
    </w:p>
    <w:p w14:paraId="4D42B1F1" w14:textId="77777777" w:rsidR="007B225A" w:rsidRPr="00F522DF" w:rsidRDefault="001A0FF8" w:rsidP="00675637">
      <w:pPr>
        <w:pStyle w:val="Normal1"/>
        <w:spacing w:line="360" w:lineRule="auto"/>
        <w:jc w:val="both"/>
        <w:rPr>
          <w:rFonts w:ascii="Arial" w:eastAsia="Arial" w:hAnsi="Arial" w:cs="Arial"/>
          <w:b/>
          <w:bCs/>
        </w:rPr>
      </w:pPr>
      <w:r w:rsidRPr="00F522DF">
        <w:rPr>
          <w:rFonts w:ascii="Arial" w:hAnsi="Arial" w:cs="Arial"/>
          <w:b/>
          <w:bCs/>
        </w:rPr>
        <w:t>What are the risks and benefits of taking part?</w:t>
      </w:r>
    </w:p>
    <w:p w14:paraId="12B13EEC" w14:textId="09E9C8D9" w:rsidR="007B225A" w:rsidRPr="00675637" w:rsidRDefault="001A0FF8" w:rsidP="00675637">
      <w:pPr>
        <w:pStyle w:val="Normal1"/>
        <w:spacing w:line="360" w:lineRule="auto"/>
        <w:jc w:val="both"/>
        <w:rPr>
          <w:rFonts w:ascii="Arial" w:eastAsia="Arial" w:hAnsi="Arial" w:cs="Arial"/>
        </w:rPr>
      </w:pPr>
      <w:r w:rsidRPr="00F522DF">
        <w:rPr>
          <w:rFonts w:ascii="Arial" w:hAnsi="Arial" w:cs="Arial"/>
        </w:rPr>
        <w:t xml:space="preserve">If you agree </w:t>
      </w:r>
      <w:r w:rsidR="0009107F" w:rsidRPr="00F522DF">
        <w:rPr>
          <w:rFonts w:ascii="Arial" w:hAnsi="Arial" w:cs="Arial"/>
        </w:rPr>
        <w:t>that your child will</w:t>
      </w:r>
      <w:r w:rsidRPr="00F522DF">
        <w:rPr>
          <w:rFonts w:ascii="Arial" w:hAnsi="Arial" w:cs="Arial"/>
        </w:rPr>
        <w:t xml:space="preserve"> take part in this study </w:t>
      </w:r>
      <w:r w:rsidR="0009107F" w:rsidRPr="00F522DF">
        <w:rPr>
          <w:rFonts w:ascii="Arial" w:hAnsi="Arial" w:cs="Arial"/>
        </w:rPr>
        <w:t>they</w:t>
      </w:r>
      <w:r w:rsidRPr="00F522DF">
        <w:rPr>
          <w:rFonts w:ascii="Arial" w:hAnsi="Arial" w:cs="Arial"/>
        </w:rPr>
        <w:t xml:space="preserve"> will be at no additional risk. This is because not</w:t>
      </w:r>
      <w:r w:rsidR="00C16574" w:rsidRPr="00F522DF">
        <w:rPr>
          <w:rFonts w:ascii="Arial" w:hAnsi="Arial" w:cs="Arial"/>
        </w:rPr>
        <w:t>h</w:t>
      </w:r>
      <w:r w:rsidRPr="00F522DF">
        <w:rPr>
          <w:rFonts w:ascii="Arial" w:hAnsi="Arial" w:cs="Arial"/>
        </w:rPr>
        <w:t xml:space="preserve">ing about </w:t>
      </w:r>
      <w:r w:rsidR="0009107F" w:rsidRPr="00F522DF">
        <w:rPr>
          <w:rFonts w:ascii="Arial" w:hAnsi="Arial" w:cs="Arial"/>
        </w:rPr>
        <w:t>their</w:t>
      </w:r>
      <w:r w:rsidRPr="00675637">
        <w:rPr>
          <w:rFonts w:ascii="Arial" w:hAnsi="Arial" w:cs="Arial"/>
        </w:rPr>
        <w:t xml:space="preserve"> treatment will change. We simply wish to monitor </w:t>
      </w:r>
      <w:r w:rsidR="0009107F" w:rsidRPr="00675637">
        <w:rPr>
          <w:rFonts w:ascii="Arial" w:hAnsi="Arial" w:cs="Arial"/>
        </w:rPr>
        <w:t>thei</w:t>
      </w:r>
      <w:r w:rsidRPr="00675637">
        <w:rPr>
          <w:rFonts w:ascii="Arial" w:hAnsi="Arial" w:cs="Arial"/>
        </w:rPr>
        <w:t>r normal treatment. It has no additional risk above normal treatment and no changes to your</w:t>
      </w:r>
      <w:r w:rsidR="0009107F" w:rsidRPr="00675637">
        <w:rPr>
          <w:rFonts w:ascii="Arial" w:hAnsi="Arial" w:cs="Arial"/>
        </w:rPr>
        <w:t xml:space="preserve"> child’s</w:t>
      </w:r>
      <w:r w:rsidRPr="00675637">
        <w:rPr>
          <w:rFonts w:ascii="Arial" w:hAnsi="Arial" w:cs="Arial"/>
        </w:rPr>
        <w:t xml:space="preserve"> treatment will be made whether </w:t>
      </w:r>
      <w:r w:rsidR="00CF0AC4" w:rsidRPr="00675637">
        <w:rPr>
          <w:rFonts w:ascii="Arial" w:hAnsi="Arial" w:cs="Arial"/>
        </w:rPr>
        <w:t xml:space="preserve">or not </w:t>
      </w:r>
      <w:r w:rsidRPr="00675637">
        <w:rPr>
          <w:rFonts w:ascii="Arial" w:hAnsi="Arial" w:cs="Arial"/>
        </w:rPr>
        <w:t>you decide</w:t>
      </w:r>
      <w:r w:rsidR="0018152C">
        <w:rPr>
          <w:rFonts w:ascii="Arial" w:hAnsi="Arial" w:cs="Arial"/>
        </w:rPr>
        <w:t xml:space="preserve"> for</w:t>
      </w:r>
      <w:bookmarkStart w:id="0" w:name="_GoBack"/>
      <w:bookmarkEnd w:id="0"/>
      <w:r w:rsidR="0009107F" w:rsidRPr="00675637">
        <w:rPr>
          <w:rFonts w:ascii="Arial" w:hAnsi="Arial" w:cs="Arial"/>
        </w:rPr>
        <w:t xml:space="preserve"> them</w:t>
      </w:r>
      <w:r w:rsidRPr="00675637">
        <w:rPr>
          <w:rFonts w:ascii="Arial" w:hAnsi="Arial" w:cs="Arial"/>
        </w:rPr>
        <w:t xml:space="preserve"> to participate. The information collected from you</w:t>
      </w:r>
      <w:r w:rsidR="0009107F" w:rsidRPr="00675637">
        <w:rPr>
          <w:rFonts w:ascii="Arial" w:hAnsi="Arial" w:cs="Arial"/>
        </w:rPr>
        <w:t>r child</w:t>
      </w:r>
      <w:r w:rsidRPr="00675637">
        <w:rPr>
          <w:rFonts w:ascii="Arial" w:hAnsi="Arial" w:cs="Arial"/>
        </w:rPr>
        <w:t xml:space="preserve"> will be very useful to understand the </w:t>
      </w:r>
      <w:r w:rsidR="00CF0AC4" w:rsidRPr="00675637">
        <w:rPr>
          <w:rFonts w:ascii="Arial" w:hAnsi="Arial" w:cs="Arial"/>
        </w:rPr>
        <w:t>impact of</w:t>
      </w:r>
      <w:r w:rsidRPr="00675637">
        <w:rPr>
          <w:rFonts w:ascii="Arial" w:hAnsi="Arial" w:cs="Arial"/>
        </w:rPr>
        <w:t xml:space="preserve"> COVID-19</w:t>
      </w:r>
      <w:r w:rsidR="00C16574" w:rsidRPr="00675637">
        <w:rPr>
          <w:rFonts w:ascii="Arial" w:hAnsi="Arial" w:cs="Arial"/>
        </w:rPr>
        <w:t xml:space="preserve"> </w:t>
      </w:r>
      <w:r w:rsidRPr="00675637">
        <w:rPr>
          <w:rFonts w:ascii="Arial" w:hAnsi="Arial" w:cs="Arial"/>
        </w:rPr>
        <w:t>on</w:t>
      </w:r>
      <w:r w:rsidR="00C16574" w:rsidRPr="00675637">
        <w:rPr>
          <w:rFonts w:ascii="Arial" w:hAnsi="Arial" w:cs="Arial"/>
        </w:rPr>
        <w:t xml:space="preserve"> surgical</w:t>
      </w:r>
      <w:r w:rsidRPr="00675637">
        <w:rPr>
          <w:rFonts w:ascii="Arial" w:hAnsi="Arial" w:cs="Arial"/>
        </w:rPr>
        <w:t xml:space="preserve"> patients and</w:t>
      </w:r>
      <w:r w:rsidR="00CF0AC4" w:rsidRPr="00675637">
        <w:rPr>
          <w:rFonts w:ascii="Arial" w:hAnsi="Arial" w:cs="Arial"/>
        </w:rPr>
        <w:t xml:space="preserve"> this</w:t>
      </w:r>
      <w:r w:rsidRPr="00675637">
        <w:rPr>
          <w:rFonts w:ascii="Arial" w:hAnsi="Arial" w:cs="Arial"/>
        </w:rPr>
        <w:t xml:space="preserve"> will help us</w:t>
      </w:r>
      <w:r w:rsidR="00CF0AC4" w:rsidRPr="00675637">
        <w:rPr>
          <w:rFonts w:ascii="Arial" w:hAnsi="Arial" w:cs="Arial"/>
        </w:rPr>
        <w:t xml:space="preserve"> to</w:t>
      </w:r>
      <w:r w:rsidRPr="00675637">
        <w:rPr>
          <w:rFonts w:ascii="Arial" w:hAnsi="Arial" w:cs="Arial"/>
        </w:rPr>
        <w:t xml:space="preserve"> improve </w:t>
      </w:r>
      <w:r w:rsidR="00CF0AC4" w:rsidRPr="00675637">
        <w:rPr>
          <w:rFonts w:ascii="Arial" w:hAnsi="Arial" w:cs="Arial"/>
        </w:rPr>
        <w:t>treatments for future patients</w:t>
      </w:r>
      <w:r w:rsidRPr="00675637">
        <w:rPr>
          <w:rFonts w:ascii="Arial" w:hAnsi="Arial" w:cs="Arial"/>
        </w:rPr>
        <w:t>.</w:t>
      </w:r>
    </w:p>
    <w:p w14:paraId="34C7AB71" w14:textId="77777777" w:rsidR="007B225A" w:rsidRPr="00675637" w:rsidRDefault="007B225A" w:rsidP="00675637">
      <w:pPr>
        <w:pStyle w:val="Normal1"/>
        <w:spacing w:line="360" w:lineRule="auto"/>
        <w:jc w:val="both"/>
        <w:rPr>
          <w:rFonts w:ascii="Arial" w:eastAsia="Arial" w:hAnsi="Arial" w:cs="Arial"/>
          <w:b/>
          <w:bCs/>
        </w:rPr>
      </w:pPr>
    </w:p>
    <w:p w14:paraId="6B08E15E" w14:textId="3DD3615E" w:rsidR="007B225A" w:rsidRPr="00675637" w:rsidRDefault="001A0FF8" w:rsidP="00675637">
      <w:pPr>
        <w:pStyle w:val="Normal1"/>
        <w:spacing w:line="360" w:lineRule="auto"/>
        <w:jc w:val="both"/>
        <w:rPr>
          <w:rFonts w:ascii="Arial" w:eastAsia="Arial" w:hAnsi="Arial" w:cs="Arial"/>
          <w:b/>
          <w:bCs/>
        </w:rPr>
      </w:pPr>
      <w:r w:rsidRPr="00675637">
        <w:rPr>
          <w:rFonts w:ascii="Arial" w:hAnsi="Arial" w:cs="Arial"/>
          <w:b/>
          <w:bCs/>
        </w:rPr>
        <w:t>What information will be collected from m</w:t>
      </w:r>
      <w:r w:rsidR="0009107F" w:rsidRPr="00675637">
        <w:rPr>
          <w:rFonts w:ascii="Arial" w:hAnsi="Arial" w:cs="Arial"/>
          <w:b/>
          <w:bCs/>
        </w:rPr>
        <w:t>y child</w:t>
      </w:r>
      <w:r w:rsidRPr="00675637">
        <w:rPr>
          <w:rFonts w:ascii="Arial" w:hAnsi="Arial" w:cs="Arial"/>
          <w:b/>
          <w:bCs/>
        </w:rPr>
        <w:t>?</w:t>
      </w:r>
    </w:p>
    <w:p w14:paraId="4EBAD2C0" w14:textId="69F2AE8B" w:rsidR="007B225A" w:rsidRPr="00675637" w:rsidRDefault="001A0FF8" w:rsidP="00675637">
      <w:pPr>
        <w:pStyle w:val="Normal1"/>
        <w:spacing w:line="360" w:lineRule="auto"/>
        <w:jc w:val="both"/>
        <w:rPr>
          <w:rFonts w:ascii="Arial" w:eastAsia="Arial" w:hAnsi="Arial" w:cs="Arial"/>
        </w:rPr>
      </w:pPr>
      <w:r w:rsidRPr="00675637">
        <w:rPr>
          <w:rFonts w:ascii="Arial" w:hAnsi="Arial" w:cs="Arial"/>
        </w:rPr>
        <w:t>We will collect background medical information, information around the reason why you</w:t>
      </w:r>
      <w:r w:rsidR="0009107F" w:rsidRPr="00675637">
        <w:rPr>
          <w:rFonts w:ascii="Arial" w:hAnsi="Arial" w:cs="Arial"/>
        </w:rPr>
        <w:t>r child</w:t>
      </w:r>
      <w:r w:rsidRPr="00675637">
        <w:rPr>
          <w:rFonts w:ascii="Arial" w:hAnsi="Arial" w:cs="Arial"/>
        </w:rPr>
        <w:t xml:space="preserve"> came to hospital, the tests you</w:t>
      </w:r>
      <w:r w:rsidR="0009107F" w:rsidRPr="00675637">
        <w:rPr>
          <w:rFonts w:ascii="Arial" w:hAnsi="Arial" w:cs="Arial"/>
        </w:rPr>
        <w:t>r child</w:t>
      </w:r>
      <w:r w:rsidRPr="00675637">
        <w:rPr>
          <w:rFonts w:ascii="Arial" w:hAnsi="Arial" w:cs="Arial"/>
        </w:rPr>
        <w:t xml:space="preserve"> had, and the treatment you</w:t>
      </w:r>
      <w:r w:rsidR="0009107F" w:rsidRPr="00675637">
        <w:rPr>
          <w:rFonts w:ascii="Arial" w:hAnsi="Arial" w:cs="Arial"/>
        </w:rPr>
        <w:t>r child</w:t>
      </w:r>
      <w:r w:rsidRPr="00675637">
        <w:rPr>
          <w:rFonts w:ascii="Arial" w:hAnsi="Arial" w:cs="Arial"/>
        </w:rPr>
        <w:t xml:space="preserve"> receive in hospital. </w:t>
      </w:r>
    </w:p>
    <w:p w14:paraId="7033F679" w14:textId="77777777" w:rsidR="007B225A" w:rsidRPr="00675637" w:rsidRDefault="007B225A" w:rsidP="00675637">
      <w:pPr>
        <w:pStyle w:val="Normal1"/>
        <w:spacing w:line="360" w:lineRule="auto"/>
        <w:jc w:val="both"/>
        <w:rPr>
          <w:rFonts w:ascii="Arial" w:eastAsia="Arial" w:hAnsi="Arial" w:cs="Arial"/>
        </w:rPr>
      </w:pPr>
    </w:p>
    <w:p w14:paraId="14838149" w14:textId="77777777" w:rsidR="007B225A" w:rsidRPr="00675637" w:rsidRDefault="001A0FF8" w:rsidP="00675637">
      <w:pPr>
        <w:pStyle w:val="Normal1"/>
        <w:spacing w:line="360" w:lineRule="auto"/>
        <w:jc w:val="both"/>
        <w:rPr>
          <w:rFonts w:ascii="Arial" w:eastAsia="Arial" w:hAnsi="Arial" w:cs="Arial"/>
        </w:rPr>
      </w:pPr>
      <w:r w:rsidRPr="00675637">
        <w:rPr>
          <w:rFonts w:ascii="Arial" w:hAnsi="Arial" w:cs="Arial"/>
          <w:b/>
          <w:bCs/>
        </w:rPr>
        <w:t>Further information</w:t>
      </w:r>
    </w:p>
    <w:p w14:paraId="140394C8" w14:textId="77777777" w:rsidR="007B225A" w:rsidRPr="00675637" w:rsidRDefault="001A0FF8" w:rsidP="00675637">
      <w:pPr>
        <w:pStyle w:val="Normal1"/>
        <w:spacing w:line="360" w:lineRule="auto"/>
        <w:jc w:val="both"/>
        <w:rPr>
          <w:rFonts w:ascii="Arial" w:eastAsia="Arial" w:hAnsi="Arial" w:cs="Arial"/>
        </w:rPr>
      </w:pPr>
      <w:r w:rsidRPr="00675637">
        <w:rPr>
          <w:rFonts w:ascii="Arial" w:hAnsi="Arial" w:cs="Arial"/>
        </w:rPr>
        <w:t>If you have any other questions, please do not hesitate to ask your doctor about any aspect of this study. You can also visit our website or contact the central research team.</w:t>
      </w:r>
    </w:p>
    <w:p w14:paraId="686F662A" w14:textId="77777777" w:rsidR="007B225A" w:rsidRPr="00675637" w:rsidRDefault="007B225A" w:rsidP="00675637">
      <w:pPr>
        <w:pStyle w:val="Normal1"/>
        <w:spacing w:line="360" w:lineRule="auto"/>
        <w:jc w:val="both"/>
        <w:rPr>
          <w:rFonts w:ascii="Arial" w:eastAsia="Arial" w:hAnsi="Arial" w:cs="Arial"/>
        </w:rPr>
      </w:pPr>
    </w:p>
    <w:p w14:paraId="4A03282B" w14:textId="77777777" w:rsidR="00675637" w:rsidRPr="00FE13ED" w:rsidRDefault="00675637" w:rsidP="00675637">
      <w:pPr>
        <w:pStyle w:val="Normal1"/>
        <w:spacing w:line="360" w:lineRule="auto"/>
        <w:jc w:val="both"/>
        <w:rPr>
          <w:rFonts w:ascii="Arial" w:eastAsia="Arial" w:hAnsi="Arial" w:cs="Arial"/>
        </w:rPr>
      </w:pPr>
      <w:r w:rsidRPr="00FE13ED">
        <w:rPr>
          <w:rFonts w:ascii="Arial" w:hAnsi="Arial" w:cs="Arial"/>
          <w:b/>
          <w:bCs/>
        </w:rPr>
        <w:t>Website:</w:t>
      </w:r>
      <w:r w:rsidRPr="00FE13ED">
        <w:rPr>
          <w:rFonts w:ascii="Arial" w:hAnsi="Arial" w:cs="Arial"/>
          <w:b/>
          <w:bCs/>
        </w:rPr>
        <w:tab/>
      </w:r>
      <w:r w:rsidRPr="00FE13ED">
        <w:rPr>
          <w:rStyle w:val="Hyperlink0"/>
          <w:rFonts w:ascii="Arial" w:hAnsi="Arial" w:cs="Arial"/>
        </w:rPr>
        <w:t>https://globalsurg.org/projects/</w:t>
      </w:r>
    </w:p>
    <w:p w14:paraId="7628C42C" w14:textId="77777777" w:rsidR="00675637" w:rsidRPr="00FE13ED" w:rsidRDefault="00675637" w:rsidP="00675637">
      <w:pPr>
        <w:pStyle w:val="Normal1"/>
        <w:spacing w:line="360" w:lineRule="auto"/>
        <w:jc w:val="both"/>
        <w:rPr>
          <w:rFonts w:ascii="Arial" w:eastAsia="Arial" w:hAnsi="Arial" w:cs="Arial"/>
        </w:rPr>
      </w:pPr>
      <w:r w:rsidRPr="00FE13ED">
        <w:rPr>
          <w:rFonts w:ascii="Arial" w:hAnsi="Arial" w:cs="Arial"/>
          <w:b/>
          <w:bCs/>
        </w:rPr>
        <w:t>Email:</w:t>
      </w:r>
      <w:r w:rsidRPr="00FE13ED">
        <w:rPr>
          <w:rFonts w:ascii="Arial" w:hAnsi="Arial" w:cs="Arial"/>
        </w:rPr>
        <w:t xml:space="preserve"> </w:t>
      </w:r>
      <w:r w:rsidRPr="00FE13ED">
        <w:rPr>
          <w:rFonts w:ascii="Arial" w:hAnsi="Arial" w:cs="Arial"/>
        </w:rPr>
        <w:tab/>
      </w:r>
      <w:hyperlink r:id="rId6" w:history="1">
        <w:r w:rsidRPr="00FE13ED">
          <w:rPr>
            <w:rStyle w:val="Hyperlink0"/>
            <w:rFonts w:ascii="Arial" w:hAnsi="Arial" w:cs="Arial"/>
          </w:rPr>
          <w:t>covidsurg@contacts.bham.ac.uk</w:t>
        </w:r>
      </w:hyperlink>
    </w:p>
    <w:p w14:paraId="3D55514C" w14:textId="4DC1C8BD" w:rsidR="007B225A" w:rsidRPr="00675637" w:rsidRDefault="00675637" w:rsidP="00675637">
      <w:pPr>
        <w:pStyle w:val="Normal1"/>
        <w:spacing w:line="360" w:lineRule="auto"/>
        <w:jc w:val="both"/>
        <w:rPr>
          <w:rFonts w:ascii="Arial" w:hAnsi="Arial" w:cs="Arial"/>
        </w:rPr>
      </w:pPr>
      <w:r w:rsidRPr="00FE13ED">
        <w:rPr>
          <w:rFonts w:ascii="Arial" w:hAnsi="Arial" w:cs="Arial"/>
          <w:b/>
          <w:bCs/>
        </w:rPr>
        <w:t>Twitter</w:t>
      </w:r>
      <w:r w:rsidRPr="00FE13ED">
        <w:rPr>
          <w:rFonts w:ascii="Arial" w:hAnsi="Arial" w:cs="Arial"/>
        </w:rPr>
        <w:t xml:space="preserve">: </w:t>
      </w:r>
      <w:r w:rsidRPr="00FE13ED">
        <w:rPr>
          <w:rFonts w:ascii="Arial" w:hAnsi="Arial" w:cs="Arial"/>
        </w:rPr>
        <w:tab/>
        <w:t>@CovidSurg</w:t>
      </w:r>
    </w:p>
    <w:sectPr w:rsidR="007B225A" w:rsidRPr="00675637" w:rsidSect="006D5946">
      <w:headerReference w:type="default" r:id="rId7"/>
      <w:footerReference w:type="default" r:id="rId8"/>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D129" w14:textId="77777777" w:rsidR="00E50D41" w:rsidRDefault="00E50D41">
      <w:r>
        <w:separator/>
      </w:r>
    </w:p>
  </w:endnote>
  <w:endnote w:type="continuationSeparator" w:id="0">
    <w:p w14:paraId="532903B6" w14:textId="77777777" w:rsidR="00E50D41" w:rsidRDefault="00E5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6A3A5C84" w:rsidR="007B225A" w:rsidRPr="00262BDF" w:rsidRDefault="00262BDF" w:rsidP="00262BDF">
    <w:pPr>
      <w:pStyle w:val="Footer"/>
    </w:pPr>
    <w:r w:rsidRPr="00262BDF">
      <w:t xml:space="preserve">Patient Information Sheet for Parents / Guardians         </w:t>
    </w:r>
    <w:r>
      <w:tab/>
      <w:t>V</w:t>
    </w:r>
    <w:r w:rsidRPr="00262BDF">
      <w:t>ersion 1.0</w:t>
    </w:r>
    <w:r>
      <w:t xml:space="preserve"> | </w:t>
    </w:r>
    <w:r w:rsidRPr="00262BDF">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F62F" w14:textId="77777777" w:rsidR="00E50D41" w:rsidRDefault="00E50D41">
      <w:r>
        <w:separator/>
      </w:r>
    </w:p>
  </w:footnote>
  <w:footnote w:type="continuationSeparator" w:id="0">
    <w:p w14:paraId="6621F574" w14:textId="77777777" w:rsidR="00E50D41" w:rsidRDefault="00E5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6861" w14:textId="37F7C347" w:rsidR="00050B1D" w:rsidRDefault="00050B1D">
    <w:pPr>
      <w:pStyle w:val="Header"/>
    </w:pPr>
    <w:r w:rsidRPr="00675637">
      <w:rPr>
        <w:rFonts w:ascii="Arial" w:hAnsi="Arial" w:cs="Arial"/>
        <w:noProof/>
        <w:sz w:val="20"/>
        <w:szCs w:val="20"/>
      </w:rPr>
      <w:drawing>
        <wp:anchor distT="0" distB="0" distL="114300" distR="114300" simplePos="0" relativeHeight="251659264" behindDoc="0" locked="0" layoutInCell="1" allowOverlap="1" wp14:anchorId="52C2A997" wp14:editId="10F0FABF">
          <wp:simplePos x="0" y="0"/>
          <wp:positionH relativeFrom="column">
            <wp:posOffset>5441132</wp:posOffset>
          </wp:positionH>
          <wp:positionV relativeFrom="paragraph">
            <wp:posOffset>-181994</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7D032A7" wp14:editId="5933EC29">
          <wp:extent cx="2753360" cy="860806"/>
          <wp:effectExtent l="0" t="0" r="2540" b="3175"/>
          <wp:docPr id="2" name="Picture 2" descr="http://globalsurg.org/wp-content/uploads/2020/09/logo-surgweek-1024x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surg.org/wp-content/uploads/2020/09/logo-surgweek-1024x113.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4703"/>
                  <a:stretch/>
                </pic:blipFill>
                <pic:spPr bwMode="auto">
                  <a:xfrm>
                    <a:off x="0" y="0"/>
                    <a:ext cx="2766211" cy="8648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050B1D"/>
    <w:rsid w:val="0009107F"/>
    <w:rsid w:val="000B60BE"/>
    <w:rsid w:val="00117FE3"/>
    <w:rsid w:val="00136038"/>
    <w:rsid w:val="0018152C"/>
    <w:rsid w:val="001A0FF8"/>
    <w:rsid w:val="001C0FFE"/>
    <w:rsid w:val="0025463C"/>
    <w:rsid w:val="00262BDF"/>
    <w:rsid w:val="00265B2D"/>
    <w:rsid w:val="00270DA6"/>
    <w:rsid w:val="00320C72"/>
    <w:rsid w:val="003C0EB3"/>
    <w:rsid w:val="003D41F4"/>
    <w:rsid w:val="003E6CCB"/>
    <w:rsid w:val="004230AA"/>
    <w:rsid w:val="00507FA3"/>
    <w:rsid w:val="00574AA5"/>
    <w:rsid w:val="005775BA"/>
    <w:rsid w:val="005A3266"/>
    <w:rsid w:val="00673D3F"/>
    <w:rsid w:val="00675637"/>
    <w:rsid w:val="006B70A7"/>
    <w:rsid w:val="006D5946"/>
    <w:rsid w:val="007127A1"/>
    <w:rsid w:val="00785A8F"/>
    <w:rsid w:val="007B225A"/>
    <w:rsid w:val="007F1B3B"/>
    <w:rsid w:val="00843747"/>
    <w:rsid w:val="00C16574"/>
    <w:rsid w:val="00C35C47"/>
    <w:rsid w:val="00CF0AC4"/>
    <w:rsid w:val="00D6264D"/>
    <w:rsid w:val="00E50D41"/>
    <w:rsid w:val="00EA7099"/>
    <w:rsid w:val="00EB3BA5"/>
    <w:rsid w:val="00F5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EB05A31B-9857-5943-AC45-6CDDF4E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6D5946"/>
    <w:pPr>
      <w:tabs>
        <w:tab w:val="center" w:pos="4513"/>
        <w:tab w:val="right" w:pos="9026"/>
      </w:tabs>
    </w:pPr>
  </w:style>
  <w:style w:type="character" w:customStyle="1" w:styleId="HeaderChar">
    <w:name w:val="Header Char"/>
    <w:basedOn w:val="DefaultParagraphFont"/>
    <w:link w:val="Header"/>
    <w:uiPriority w:val="99"/>
    <w:rsid w:val="006D59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surg@contacts.bham.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480</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2020-07-27T23:52:00Z</dcterms:created>
  <dcterms:modified xsi:type="dcterms:W3CDTF">2021-12-22T11:42:00Z</dcterms:modified>
</cp:coreProperties>
</file>